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162C26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F654B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162C26">
        <w:rPr>
          <w:rFonts w:ascii="Courier New" w:hAnsi="Courier New" w:cs="Courier New"/>
        </w:rPr>
        <w:t>o Gabinete do Prefeito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162C26">
        <w:rPr>
          <w:rFonts w:ascii="Courier New" w:hAnsi="Courier New" w:cs="Courier New"/>
        </w:rPr>
        <w:t xml:space="preserve"> estudo de viabilidade, para ampliação do perímetro urbano do Bairro </w:t>
      </w:r>
      <w:proofErr w:type="gramStart"/>
      <w:r w:rsidR="00162C26">
        <w:rPr>
          <w:rFonts w:ascii="Courier New" w:hAnsi="Courier New" w:cs="Courier New"/>
        </w:rPr>
        <w:t>Benjamin,</w:t>
      </w:r>
      <w:proofErr w:type="gramEnd"/>
      <w:r w:rsidR="00162C26">
        <w:rPr>
          <w:rFonts w:ascii="Courier New" w:hAnsi="Courier New" w:cs="Courier New"/>
        </w:rPr>
        <w:t xml:space="preserve">estendendo o mesmo, da </w:t>
      </w:r>
      <w:r w:rsidR="00911DDA">
        <w:rPr>
          <w:rFonts w:ascii="Courier New" w:hAnsi="Courier New" w:cs="Courier New"/>
        </w:rPr>
        <w:t xml:space="preserve">propriedade de Orlando </w:t>
      </w:r>
      <w:proofErr w:type="spellStart"/>
      <w:r w:rsidR="00911DDA">
        <w:rPr>
          <w:rFonts w:ascii="Courier New" w:hAnsi="Courier New" w:cs="Courier New"/>
        </w:rPr>
        <w:t>Ucker</w:t>
      </w:r>
      <w:proofErr w:type="spellEnd"/>
      <w:r w:rsidR="00162C26">
        <w:rPr>
          <w:rFonts w:ascii="Courier New" w:hAnsi="Courier New" w:cs="Courier New"/>
        </w:rPr>
        <w:t xml:space="preserve"> ate o entroncamento com a Estrada Mutuca, passando em Frente a Igreja da Comunidade Arroio do Padre I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162C26">
        <w:rPr>
          <w:rFonts w:ascii="Courier New" w:hAnsi="Courier New" w:cs="Courier New"/>
        </w:rPr>
        <w:t>ao gabinete do prefeito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r w:rsidR="00162C26">
        <w:rPr>
          <w:rFonts w:ascii="Courier New" w:hAnsi="Courier New" w:cs="Courier New"/>
        </w:rPr>
        <w:t xml:space="preserve">estudo de viabilidade, para ampliação do perímetro urbano do Bairro Benjamin,estendendo o mesmo, </w:t>
      </w:r>
      <w:r w:rsidR="00911DDA">
        <w:rPr>
          <w:rFonts w:ascii="Courier New" w:hAnsi="Courier New" w:cs="Courier New"/>
        </w:rPr>
        <w:t xml:space="preserve">da propriedade de Orlando </w:t>
      </w:r>
      <w:proofErr w:type="spellStart"/>
      <w:r w:rsidR="00911DDA">
        <w:rPr>
          <w:rFonts w:ascii="Courier New" w:hAnsi="Courier New" w:cs="Courier New"/>
        </w:rPr>
        <w:t>Ucker</w:t>
      </w:r>
      <w:proofErr w:type="spellEnd"/>
      <w:r w:rsidR="00911DDA">
        <w:rPr>
          <w:rFonts w:ascii="Courier New" w:hAnsi="Courier New" w:cs="Courier New"/>
        </w:rPr>
        <w:t xml:space="preserve"> ate o entroncamento com a Estrada Mutuca, passando em Frente </w:t>
      </w:r>
      <w:proofErr w:type="gramStart"/>
      <w:r w:rsidR="00911DDA">
        <w:rPr>
          <w:rFonts w:ascii="Courier New" w:hAnsi="Courier New" w:cs="Courier New"/>
        </w:rPr>
        <w:t>a</w:t>
      </w:r>
      <w:proofErr w:type="gramEnd"/>
      <w:r w:rsidR="00911DDA">
        <w:rPr>
          <w:rFonts w:ascii="Courier New" w:hAnsi="Courier New" w:cs="Courier New"/>
        </w:rPr>
        <w:t xml:space="preserve"> Igreja da Comunidade Arroio do Padre I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proposição ofertada deve-se ao fato de que, </w:t>
      </w:r>
      <w:r w:rsidR="00162C26">
        <w:rPr>
          <w:rFonts w:ascii="Courier New" w:hAnsi="Courier New" w:cs="Courier New"/>
          <w:bCs/>
        </w:rPr>
        <w:t xml:space="preserve">com </w:t>
      </w:r>
      <w:proofErr w:type="gramStart"/>
      <w:r w:rsidR="00162C26">
        <w:rPr>
          <w:rFonts w:ascii="Courier New" w:hAnsi="Courier New" w:cs="Courier New"/>
          <w:bCs/>
        </w:rPr>
        <w:t>a ampliação mais munícipes</w:t>
      </w:r>
      <w:proofErr w:type="gramEnd"/>
      <w:r w:rsidR="00162C26">
        <w:rPr>
          <w:rFonts w:ascii="Courier New" w:hAnsi="Courier New" w:cs="Courier New"/>
          <w:bCs/>
        </w:rPr>
        <w:t xml:space="preserve"> terão acesso a rede de água e outras vantagens com a referida ampliação</w:t>
      </w:r>
      <w:r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162C26">
        <w:rPr>
          <w:rFonts w:ascii="Courier New" w:hAnsi="Courier New" w:cs="Courier New"/>
        </w:rPr>
        <w:t>27 de setembro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44" w:rsidRDefault="00556A44">
      <w:r>
        <w:separator/>
      </w:r>
    </w:p>
  </w:endnote>
  <w:endnote w:type="continuationSeparator" w:id="1">
    <w:p w:rsidR="00556A44" w:rsidRDefault="0055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44" w:rsidRDefault="00556A44">
      <w:r>
        <w:separator/>
      </w:r>
    </w:p>
  </w:footnote>
  <w:footnote w:type="continuationSeparator" w:id="1">
    <w:p w:rsidR="00556A44" w:rsidRDefault="00556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19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2C26"/>
    <w:rsid w:val="00163866"/>
    <w:rsid w:val="001717E7"/>
    <w:rsid w:val="001744DA"/>
    <w:rsid w:val="001763D6"/>
    <w:rsid w:val="00177992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6A44"/>
    <w:rsid w:val="0055715B"/>
    <w:rsid w:val="00566DD7"/>
    <w:rsid w:val="005739F6"/>
    <w:rsid w:val="005761E0"/>
    <w:rsid w:val="00586842"/>
    <w:rsid w:val="00586FD1"/>
    <w:rsid w:val="00596144"/>
    <w:rsid w:val="005A3510"/>
    <w:rsid w:val="005B467D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1DDA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72A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2013-09-30T18:12:00Z</cp:lastPrinted>
  <dcterms:created xsi:type="dcterms:W3CDTF">2013-09-30T11:52:00Z</dcterms:created>
  <dcterms:modified xsi:type="dcterms:W3CDTF">2013-09-30T18:12:00Z</dcterms:modified>
</cp:coreProperties>
</file>